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D728FA">
              <w:t xml:space="preserve"> </w:t>
            </w:r>
            <w:r w:rsidR="00D728FA" w:rsidRPr="00D728FA">
              <w:t>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6C0292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597FD1" w:rsidP="00842EBE">
            <w:r>
              <w:t>Drama w przedszkolu i szkole podstawowej</w:t>
            </w:r>
            <w:r w:rsidR="006C0292">
              <w:t>/</w:t>
            </w:r>
            <w:r w:rsidR="006C0292" w:rsidRPr="006C0292">
              <w:t> IPEP-0-</w:t>
            </w:r>
            <w:r>
              <w:t>DRA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C0292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6C0292" w:rsidP="00842EBE">
            <w:r>
              <w:t>pierwszy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6C0292">
              <w:t>15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31401C" w:rsidP="00692A70">
            <w:r>
              <w:t>1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1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597FD1" w:rsidP="00842EBE">
            <w:r>
              <w:t xml:space="preserve">Mgr Małgorzata </w:t>
            </w:r>
            <w:proofErr w:type="spellStart"/>
            <w:r>
              <w:t>Siama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6C0292" w:rsidP="00842EBE">
            <w:r>
              <w:t>-</w:t>
            </w:r>
          </w:p>
        </w:tc>
      </w:tr>
      <w:tr w:rsidR="000F4D19" w:rsidRPr="00C82996">
        <w:trPr>
          <w:trHeight w:val="890"/>
        </w:trPr>
        <w:tc>
          <w:tcPr>
            <w:tcW w:w="2885" w:type="dxa"/>
            <w:vMerge w:val="restart"/>
          </w:tcPr>
          <w:p w:rsidR="000F4D19" w:rsidRPr="00C82996" w:rsidRDefault="000F4D19" w:rsidP="009956FD"/>
        </w:tc>
        <w:tc>
          <w:tcPr>
            <w:tcW w:w="6310" w:type="dxa"/>
            <w:vAlign w:val="center"/>
          </w:tcPr>
          <w:p w:rsidR="000F4D19" w:rsidRPr="0091018B" w:rsidRDefault="000F4D19" w:rsidP="007C6489">
            <w:r>
              <w:t>Przek</w:t>
            </w:r>
            <w:r w:rsidR="0000080A">
              <w:t xml:space="preserve">azanie wiedzy </w:t>
            </w:r>
            <w:r>
              <w:t xml:space="preserve">dotyczącej </w:t>
            </w:r>
            <w:r w:rsidR="0000080A">
              <w:t xml:space="preserve">aktywności teatralnej w </w:t>
            </w:r>
            <w:r>
              <w:t xml:space="preserve">pracy z </w:t>
            </w:r>
            <w:r w:rsidR="0000080A">
              <w:t xml:space="preserve">najmłodszymi </w:t>
            </w:r>
            <w:r>
              <w:t>dziećmi</w:t>
            </w:r>
            <w:r w:rsidR="0000080A">
              <w:t>.</w:t>
            </w:r>
          </w:p>
        </w:tc>
      </w:tr>
      <w:tr w:rsidR="0000080A" w:rsidRPr="00C82996">
        <w:trPr>
          <w:trHeight w:val="890"/>
        </w:trPr>
        <w:tc>
          <w:tcPr>
            <w:tcW w:w="2885" w:type="dxa"/>
            <w:vMerge/>
          </w:tcPr>
          <w:p w:rsidR="0000080A" w:rsidRPr="00C82996" w:rsidRDefault="0000080A" w:rsidP="009956FD"/>
        </w:tc>
        <w:tc>
          <w:tcPr>
            <w:tcW w:w="6310" w:type="dxa"/>
            <w:vAlign w:val="center"/>
          </w:tcPr>
          <w:p w:rsidR="0000080A" w:rsidRDefault="0000080A" w:rsidP="007C6489">
            <w:r>
              <w:t>Kształtowanie umiejętności rozwijania u najmłodszych dzieci twórczego i kreatywnego podejmowania zadań.</w:t>
            </w:r>
          </w:p>
        </w:tc>
      </w:tr>
      <w:tr w:rsidR="000F4D19" w:rsidRPr="00C82996">
        <w:trPr>
          <w:trHeight w:val="880"/>
        </w:trPr>
        <w:tc>
          <w:tcPr>
            <w:tcW w:w="2885" w:type="dxa"/>
            <w:vMerge/>
          </w:tcPr>
          <w:p w:rsidR="000F4D19" w:rsidRPr="00C82996" w:rsidRDefault="000F4D19" w:rsidP="009956FD"/>
        </w:tc>
        <w:tc>
          <w:tcPr>
            <w:tcW w:w="6310" w:type="dxa"/>
            <w:vAlign w:val="center"/>
          </w:tcPr>
          <w:p w:rsidR="000F4D19" w:rsidRDefault="000F4D19" w:rsidP="007C6489">
            <w:r>
              <w:t xml:space="preserve">Przygotowanie studenta do tworzenia </w:t>
            </w:r>
            <w:r w:rsidR="0000080A">
              <w:t xml:space="preserve">autorskich zabaw </w:t>
            </w:r>
            <w:r w:rsidR="00F85E25">
              <w:t xml:space="preserve">z wykorzystaniem technik </w:t>
            </w:r>
            <w:proofErr w:type="spellStart"/>
            <w:r w:rsidR="00F85E25">
              <w:t>dramowych</w:t>
            </w:r>
            <w:proofErr w:type="spellEnd"/>
            <w:r w:rsidR="00F85E25">
              <w:t>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4C656C" w:rsidP="00A55D67">
            <w:r>
              <w:t>IPEP-0-DRA</w:t>
            </w:r>
            <w:r w:rsidR="00AA7D84"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7314DF" w:rsidRDefault="000F4D19" w:rsidP="007314DF">
            <w:pPr>
              <w:autoSpaceDE w:val="0"/>
              <w:autoSpaceDN w:val="0"/>
              <w:adjustRightInd w:val="0"/>
            </w:pPr>
            <w:r w:rsidRPr="007314DF">
              <w:t xml:space="preserve">Rozumie rolę inicjacji teatralnej </w:t>
            </w:r>
            <w:r w:rsidR="007314DF">
              <w:t xml:space="preserve">oraz odbioru sztuki </w:t>
            </w:r>
            <w:r w:rsidRPr="007314DF">
              <w:t>w przedszkolu i w klasach I-III szkoły podstawowej.</w:t>
            </w:r>
          </w:p>
        </w:tc>
        <w:tc>
          <w:tcPr>
            <w:tcW w:w="2556" w:type="dxa"/>
            <w:vAlign w:val="center"/>
          </w:tcPr>
          <w:p w:rsidR="002006F5" w:rsidRDefault="002006F5" w:rsidP="00342978">
            <w:pPr>
              <w:autoSpaceDE w:val="0"/>
              <w:autoSpaceDN w:val="0"/>
              <w:adjustRightInd w:val="0"/>
            </w:pPr>
          </w:p>
          <w:p w:rsidR="002006F5" w:rsidRDefault="002006F5" w:rsidP="00342978">
            <w:pPr>
              <w:autoSpaceDE w:val="0"/>
              <w:autoSpaceDN w:val="0"/>
              <w:adjustRightInd w:val="0"/>
            </w:pPr>
          </w:p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Default="00A55D67" w:rsidP="00A55D67"/>
          <w:p w:rsidR="002006F5" w:rsidRDefault="002006F5" w:rsidP="00A55D67">
            <w:r w:rsidRPr="002006F5">
              <w:t>SJKPPW_W05</w:t>
            </w:r>
          </w:p>
          <w:p w:rsidR="002006F5" w:rsidRDefault="002006F5" w:rsidP="00A55D67">
            <w:r w:rsidRPr="002006F5">
              <w:t>SJKPPW_K02</w:t>
            </w:r>
          </w:p>
          <w:p w:rsidR="002006F5" w:rsidRPr="00C82996" w:rsidRDefault="002006F5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C656C" w:rsidP="00A55D67">
            <w:r>
              <w:lastRenderedPageBreak/>
              <w:t>IPEP-0-DRA</w:t>
            </w:r>
            <w:r w:rsidR="00AA7D84">
              <w:t>_02</w:t>
            </w:r>
          </w:p>
        </w:tc>
        <w:tc>
          <w:tcPr>
            <w:tcW w:w="4725" w:type="dxa"/>
            <w:vAlign w:val="center"/>
          </w:tcPr>
          <w:p w:rsidR="00A55D67" w:rsidRPr="00C82996" w:rsidRDefault="00C25A49" w:rsidP="00C25A49">
            <w:r>
              <w:t>Definiuje pojęcie dramy oraz dostrzega różnice pomiędzy dramą a psychodramą.</w:t>
            </w:r>
          </w:p>
        </w:tc>
        <w:tc>
          <w:tcPr>
            <w:tcW w:w="2556" w:type="dxa"/>
            <w:vAlign w:val="center"/>
          </w:tcPr>
          <w:p w:rsidR="00A55D67" w:rsidRDefault="002006F5" w:rsidP="00A55D67">
            <w:r w:rsidRPr="002006F5">
              <w:t>SJKPPW_W10</w:t>
            </w:r>
          </w:p>
          <w:p w:rsidR="002006F5" w:rsidRPr="00C82996" w:rsidRDefault="002006F5" w:rsidP="00A55D67"/>
        </w:tc>
      </w:tr>
      <w:tr w:rsidR="006C52E8" w:rsidRPr="00C82996" w:rsidTr="00A21AFF">
        <w:trPr>
          <w:trHeight w:val="705"/>
        </w:trPr>
        <w:tc>
          <w:tcPr>
            <w:tcW w:w="2088" w:type="dxa"/>
            <w:vAlign w:val="center"/>
          </w:tcPr>
          <w:p w:rsidR="006C52E8" w:rsidRPr="00C82996" w:rsidRDefault="004C656C" w:rsidP="00A55D67">
            <w:r>
              <w:t>IPEP-0-DRA</w:t>
            </w:r>
            <w:r w:rsidR="00AA7D84">
              <w:t>_03</w:t>
            </w:r>
          </w:p>
        </w:tc>
        <w:tc>
          <w:tcPr>
            <w:tcW w:w="4725" w:type="dxa"/>
            <w:vAlign w:val="center"/>
          </w:tcPr>
          <w:p w:rsidR="006C52E8" w:rsidRPr="00C82996" w:rsidRDefault="00C25A49" w:rsidP="007314DF">
            <w:r>
              <w:t xml:space="preserve">Charakteryzuje poznane techniki </w:t>
            </w:r>
            <w:proofErr w:type="spellStart"/>
            <w:r>
              <w:t>dramowe</w:t>
            </w:r>
            <w:proofErr w:type="spellEnd"/>
            <w:r w:rsidR="007315E8">
              <w:t xml:space="preserve"> oraz stosuje w praktyce zasady tworzenia zabaw </w:t>
            </w:r>
            <w:proofErr w:type="spellStart"/>
            <w:r w:rsidR="007315E8">
              <w:t>dramowych</w:t>
            </w:r>
            <w:proofErr w:type="spellEnd"/>
            <w:r w:rsidR="007315E8">
              <w:t>.</w:t>
            </w:r>
          </w:p>
        </w:tc>
        <w:tc>
          <w:tcPr>
            <w:tcW w:w="2556" w:type="dxa"/>
            <w:vAlign w:val="center"/>
          </w:tcPr>
          <w:p w:rsidR="006C52E8" w:rsidRDefault="002006F5" w:rsidP="00A55D67">
            <w:r w:rsidRPr="002006F5">
              <w:t>SJKPPW_W10</w:t>
            </w:r>
          </w:p>
          <w:p w:rsidR="007315E8" w:rsidRDefault="007315E8" w:rsidP="007315E8">
            <w:r w:rsidRPr="002006F5">
              <w:t>SJKPPW_U03</w:t>
            </w:r>
          </w:p>
          <w:p w:rsidR="007315E8" w:rsidRDefault="007315E8" w:rsidP="007315E8">
            <w:r w:rsidRPr="002006F5">
              <w:t>SJKPPW_U07</w:t>
            </w:r>
          </w:p>
          <w:p w:rsidR="007315E8" w:rsidRPr="00C82996" w:rsidRDefault="007315E8" w:rsidP="00A55D67"/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4C656C" w:rsidP="00A55D67">
            <w:r>
              <w:t>IPEP-0-DRA</w:t>
            </w:r>
            <w:r w:rsidR="00AA7D84"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6C52E8" w:rsidP="007314DF">
            <w:pPr>
              <w:autoSpaceDE w:val="0"/>
              <w:autoSpaceDN w:val="0"/>
              <w:adjustRightInd w:val="0"/>
            </w:pPr>
            <w:r w:rsidRPr="007314DF">
              <w:t>Potrafi rozwijać u dzieci lub uczniów ciekawość, aktywność i samodzielność poznawczą oraz kreatywne podejście do zadań</w:t>
            </w:r>
            <w:r w:rsidR="000F0B18" w:rsidRPr="007314DF">
              <w:t xml:space="preserve"> poprzez posługiwanie się technikami dram</w:t>
            </w:r>
            <w:r w:rsidR="004C656C">
              <w:t xml:space="preserve">y oraz zabawami </w:t>
            </w:r>
            <w:proofErr w:type="spellStart"/>
            <w:r w:rsidR="004C656C">
              <w:t>dramowymi</w:t>
            </w:r>
            <w:proofErr w:type="spellEnd"/>
            <w:r w:rsidR="004C656C">
              <w:t>.</w:t>
            </w:r>
          </w:p>
        </w:tc>
        <w:tc>
          <w:tcPr>
            <w:tcW w:w="2556" w:type="dxa"/>
            <w:vAlign w:val="center"/>
          </w:tcPr>
          <w:p w:rsidR="00A55D67" w:rsidRDefault="002006F5" w:rsidP="00A55D67">
            <w:r w:rsidRPr="002006F5">
              <w:t>SJKPPW_W11</w:t>
            </w:r>
          </w:p>
          <w:p w:rsidR="002006F5" w:rsidRDefault="002006F5" w:rsidP="00A55D67">
            <w:r w:rsidRPr="002006F5">
              <w:t>SJKPPW_U03</w:t>
            </w:r>
          </w:p>
          <w:p w:rsidR="002006F5" w:rsidRDefault="002006F5" w:rsidP="00A55D67">
            <w:r w:rsidRPr="002006F5">
              <w:t>SJKPPW_U06</w:t>
            </w:r>
          </w:p>
          <w:p w:rsidR="002006F5" w:rsidRPr="00C82996" w:rsidRDefault="002006F5" w:rsidP="00A55D67">
            <w:r w:rsidRPr="002006F5">
              <w:t>SJKPPW_U08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C656C" w:rsidP="00A55D67">
            <w:r>
              <w:t>IPEP-0-DRA</w:t>
            </w:r>
            <w:r w:rsidR="00AA7D84">
              <w:t>_05</w:t>
            </w:r>
          </w:p>
        </w:tc>
        <w:tc>
          <w:tcPr>
            <w:tcW w:w="4725" w:type="dxa"/>
            <w:vAlign w:val="center"/>
          </w:tcPr>
          <w:p w:rsidR="002006F5" w:rsidRPr="00C82996" w:rsidRDefault="006C52E8" w:rsidP="00A55D67">
            <w:r>
              <w:t>Tworzy i prowadzi w grupie</w:t>
            </w:r>
            <w:r w:rsidR="00E34040">
              <w:t xml:space="preserve"> zabawę z wykorzystaniem wybranej techniki </w:t>
            </w:r>
            <w:proofErr w:type="spellStart"/>
            <w:r w:rsidR="00E34040">
              <w:t>dramowej</w:t>
            </w:r>
            <w:proofErr w:type="spellEnd"/>
            <w:r w:rsidR="00E34040">
              <w:t>.</w:t>
            </w:r>
          </w:p>
        </w:tc>
        <w:tc>
          <w:tcPr>
            <w:tcW w:w="2556" w:type="dxa"/>
            <w:vAlign w:val="center"/>
          </w:tcPr>
          <w:p w:rsidR="00A55D67" w:rsidRDefault="002006F5" w:rsidP="00A55D67">
            <w:r w:rsidRPr="002006F5">
              <w:t>SJKPPW_U03</w:t>
            </w:r>
          </w:p>
          <w:p w:rsidR="002006F5" w:rsidRDefault="002006F5" w:rsidP="00A55D67">
            <w:r w:rsidRPr="002006F5">
              <w:t>SJKPPW_U07</w:t>
            </w:r>
          </w:p>
          <w:p w:rsidR="002006F5" w:rsidRDefault="002006F5" w:rsidP="00A55D67">
            <w:r w:rsidRPr="002006F5">
              <w:t>SJKPPW_U08</w:t>
            </w:r>
          </w:p>
          <w:p w:rsidR="002006F5" w:rsidRPr="00C82996" w:rsidRDefault="002006F5" w:rsidP="00A55D67">
            <w:r w:rsidRPr="002006F5">
              <w:t>SJKPPW_K02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AA7D84" w:rsidRPr="00C82996" w:rsidRDefault="000F4D19" w:rsidP="00AA7D84">
            <w:r>
              <w:t>Aktywność teatralna w wychowaniu przedszkolnym i nauczaniu początkowym (inicjacja teatralna dziecka, odbiór sztuki teatralnej, małe formy teatralne realizowane w przedszkolu i szkole</w:t>
            </w:r>
            <w:r w:rsidR="00C25A49">
              <w:t>, drama</w:t>
            </w:r>
            <w:r>
              <w:t>).</w:t>
            </w:r>
            <w:r w:rsidR="00C93A39"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4C656C" w:rsidP="00CF2BAC">
            <w:r>
              <w:t>IPEP-0-DRA</w:t>
            </w:r>
            <w:r w:rsidR="00A17730">
              <w:t>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AA7D84" w:rsidRPr="00C82996" w:rsidRDefault="00C25A49" w:rsidP="00CF2BAC">
            <w:r>
              <w:t>Historia dramy. Drama i znaczenie metody. Cel i elementy dramy. Drama a psychodrama. Zasady prowadzenia zajęć z wykorzystaniem metody dramy.</w:t>
            </w:r>
          </w:p>
        </w:tc>
        <w:tc>
          <w:tcPr>
            <w:tcW w:w="2123" w:type="dxa"/>
            <w:vAlign w:val="center"/>
          </w:tcPr>
          <w:p w:rsidR="009C6D81" w:rsidRPr="00C82996" w:rsidRDefault="004C656C" w:rsidP="00CF2BAC">
            <w:r>
              <w:t>IPEP-0-DRA</w:t>
            </w:r>
            <w:r w:rsidR="00A17730">
              <w:t>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AA7D84" w:rsidRPr="00C82996" w:rsidRDefault="009A75C0" w:rsidP="00CF2BAC">
            <w:r>
              <w:t xml:space="preserve">Techniki </w:t>
            </w:r>
            <w:proofErr w:type="spellStart"/>
            <w:r>
              <w:t>dramowe</w:t>
            </w:r>
            <w:proofErr w:type="spellEnd"/>
            <w:r>
              <w:t xml:space="preserve"> wykorzystywane w grupach przedszkolnych i nauczaniu początkowym (Rzeźba, Wywiad, Stop-klatka, Dialog improwizowany, Inscenizacja improwizowana).</w:t>
            </w:r>
          </w:p>
        </w:tc>
        <w:tc>
          <w:tcPr>
            <w:tcW w:w="2123" w:type="dxa"/>
            <w:vAlign w:val="center"/>
          </w:tcPr>
          <w:p w:rsidR="00A17730" w:rsidRDefault="00A17730" w:rsidP="00CF2BAC"/>
          <w:p w:rsidR="009C6D81" w:rsidRDefault="004C656C" w:rsidP="00CF2BAC">
            <w:r>
              <w:t>IPEP-0-DRA</w:t>
            </w:r>
            <w:r w:rsidR="00A17730">
              <w:t>_03</w:t>
            </w:r>
          </w:p>
          <w:p w:rsidR="00A17730" w:rsidRPr="00C82996" w:rsidRDefault="004C656C" w:rsidP="00CF2BAC">
            <w:r>
              <w:t>IPEP-0-DRA</w:t>
            </w:r>
            <w:r w:rsidR="00A17730">
              <w:t>_04</w:t>
            </w:r>
          </w:p>
        </w:tc>
      </w:tr>
      <w:tr w:rsidR="0084676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46762" w:rsidRPr="00C82996" w:rsidRDefault="00846762" w:rsidP="00BF4F65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AA7D84" w:rsidRDefault="004C656C" w:rsidP="00CF2BAC">
            <w:r>
              <w:t xml:space="preserve">Zabawy </w:t>
            </w:r>
            <w:proofErr w:type="spellStart"/>
            <w:r>
              <w:t>dramowe</w:t>
            </w:r>
            <w:proofErr w:type="spellEnd"/>
            <w:r>
              <w:t xml:space="preserve">. </w:t>
            </w:r>
            <w:r w:rsidR="00846762">
              <w:t xml:space="preserve">Tworzenie prostych zabaw i zadań </w:t>
            </w:r>
            <w:proofErr w:type="spellStart"/>
            <w:r>
              <w:t>dramowych</w:t>
            </w:r>
            <w:proofErr w:type="spellEnd"/>
            <w:r>
              <w:t xml:space="preserve"> </w:t>
            </w:r>
            <w:r w:rsidR="00846762">
              <w:t xml:space="preserve">rozwijających kreatywność i twórczość dziecięcą. </w:t>
            </w:r>
          </w:p>
        </w:tc>
        <w:tc>
          <w:tcPr>
            <w:tcW w:w="2123" w:type="dxa"/>
            <w:vAlign w:val="center"/>
          </w:tcPr>
          <w:p w:rsidR="00846762" w:rsidRDefault="004C656C" w:rsidP="00CF2BAC">
            <w:r>
              <w:t>IPEP-0-DRA</w:t>
            </w:r>
            <w:r w:rsidR="00A17730">
              <w:t>_04</w:t>
            </w:r>
          </w:p>
          <w:p w:rsidR="00A17730" w:rsidRPr="00C82996" w:rsidRDefault="004C656C" w:rsidP="00CF2BAC">
            <w:r>
              <w:t>IPEP-0-DRA</w:t>
            </w:r>
            <w:r w:rsidR="00A17730">
              <w:t>_05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Default="0066244C" w:rsidP="00B102B5">
            <w:r w:rsidRPr="00345A0C">
              <w:t>1.</w:t>
            </w:r>
            <w:r w:rsidR="00C82996" w:rsidRPr="00345A0C">
              <w:t xml:space="preserve"> </w:t>
            </w:r>
            <w:r w:rsidR="00DD24FE" w:rsidRPr="00345A0C">
              <w:rPr>
                <w:rStyle w:val="st"/>
              </w:rPr>
              <w:t xml:space="preserve">B. </w:t>
            </w:r>
            <w:proofErr w:type="spellStart"/>
            <w:r w:rsidR="00DD24FE" w:rsidRPr="00345A0C">
              <w:rPr>
                <w:rStyle w:val="st"/>
              </w:rPr>
              <w:t>Way</w:t>
            </w:r>
            <w:proofErr w:type="spellEnd"/>
            <w:r w:rsidR="00DD24FE" w:rsidRPr="00345A0C">
              <w:rPr>
                <w:rStyle w:val="st"/>
              </w:rPr>
              <w:t xml:space="preserve">, </w:t>
            </w:r>
            <w:r w:rsidR="00DD24FE" w:rsidRPr="00345A0C">
              <w:t>Drama w wychowaniu dziec</w:t>
            </w:r>
            <w:r w:rsidR="00FE6FC5" w:rsidRPr="00345A0C">
              <w:t>i i młodzieży, Warszawa 1985,</w:t>
            </w:r>
          </w:p>
          <w:p w:rsidR="00C70F9E" w:rsidRDefault="00C70F9E" w:rsidP="00B102B5">
            <w:r>
              <w:t xml:space="preserve">2. A. Dziedzic, Drama a wychowanie, Warszawa 1999, </w:t>
            </w:r>
          </w:p>
          <w:p w:rsidR="0066244C" w:rsidRDefault="00C70F9E" w:rsidP="003925F9">
            <w:r>
              <w:t>3. K. Pankowska, Pedagogika dramy: t</w:t>
            </w:r>
            <w:r w:rsidR="00DB735B">
              <w:t>eoria i praktyka, Warszawa 2000,</w:t>
            </w:r>
          </w:p>
          <w:p w:rsidR="00DB735B" w:rsidRPr="002C0EDA" w:rsidRDefault="00DB735B" w:rsidP="00DB735B">
            <w:r>
              <w:t>4. D. Dziamska, Bawię się i uczę: edukacja przez ruch i drama w kształceniu wczesnoszkolnym, Kielce 2010.</w:t>
            </w:r>
          </w:p>
          <w:p w:rsidR="00DB735B" w:rsidRPr="00C82996" w:rsidRDefault="00DB735B" w:rsidP="003925F9"/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C70F9E" w:rsidRDefault="00345A0C" w:rsidP="00345A0C">
            <w:r>
              <w:t>1</w:t>
            </w:r>
            <w:r w:rsidRPr="00345A0C">
              <w:t xml:space="preserve">. </w:t>
            </w:r>
            <w:r w:rsidR="00C70F9E">
              <w:t>T. Lewandowska-Kidoń, Drama w kształceniu pedagogicznym, Lublin 2003.</w:t>
            </w:r>
          </w:p>
          <w:p w:rsidR="00345A0C" w:rsidRPr="00345A0C" w:rsidRDefault="009F1D0D" w:rsidP="00345A0C">
            <w:r>
              <w:rPr>
                <w:color w:val="000000"/>
                <w:shd w:val="clear" w:color="auto" w:fill="FFFFFF"/>
              </w:rPr>
              <w:t>2</w:t>
            </w:r>
            <w:r w:rsidR="00345A0C" w:rsidRPr="00345A0C">
              <w:rPr>
                <w:color w:val="000000"/>
                <w:shd w:val="clear" w:color="auto" w:fill="FFFFFF"/>
              </w:rPr>
              <w:t>. E. Jarząbek,</w:t>
            </w:r>
            <w:r w:rsidR="00345A0C" w:rsidRPr="00345A0C">
              <w:t xml:space="preserve"> Przedszkolne i szkolne inscenizacje. Zabawa w teatr, Poznań 2010,</w:t>
            </w:r>
          </w:p>
          <w:p w:rsidR="00B102B5" w:rsidRPr="00C82996" w:rsidRDefault="009F1D0D" w:rsidP="00345A0C">
            <w:r>
              <w:t>3</w:t>
            </w:r>
            <w:r w:rsidR="00345A0C" w:rsidRPr="00345A0C">
              <w:t xml:space="preserve">. D. </w:t>
            </w:r>
            <w:proofErr w:type="spellStart"/>
            <w:r w:rsidR="00345A0C" w:rsidRPr="00345A0C">
              <w:t>Mégrier</w:t>
            </w:r>
            <w:proofErr w:type="spellEnd"/>
            <w:r w:rsidR="00345A0C" w:rsidRPr="00345A0C">
              <w:t xml:space="preserve">, </w:t>
            </w:r>
            <w:hyperlink r:id="rId5" w:history="1">
              <w:r w:rsidR="00345A0C" w:rsidRPr="00345A0C">
                <w:rPr>
                  <w:rStyle w:val="Hipercze"/>
                  <w:color w:val="000000"/>
                  <w:u w:val="none"/>
                  <w:shd w:val="clear" w:color="auto" w:fill="FFFFFF"/>
                </w:rPr>
                <w:t>Zabawy teatralne w przedszkolu: 100 propozycji, Warszawa  2000.</w:t>
              </w:r>
            </w:hyperlink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1793"/>
        <w:gridCol w:w="1460"/>
        <w:gridCol w:w="1408"/>
        <w:gridCol w:w="237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797FC4">
        <w:trPr>
          <w:trHeight w:val="870"/>
        </w:trPr>
        <w:tc>
          <w:tcPr>
            <w:tcW w:w="214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3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797FC4" w:rsidRPr="00C82996" w:rsidTr="00797FC4">
        <w:trPr>
          <w:trHeight w:val="480"/>
        </w:trPr>
        <w:tc>
          <w:tcPr>
            <w:tcW w:w="2145" w:type="dxa"/>
            <w:vAlign w:val="center"/>
          </w:tcPr>
          <w:p w:rsidR="00797FC4" w:rsidRPr="00C82996" w:rsidRDefault="00573875" w:rsidP="00BF4F65">
            <w:r>
              <w:t>IPEP-0-DRA</w:t>
            </w:r>
            <w:r w:rsidR="00797FC4">
              <w:t>_01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7315E8" w:rsidP="00BF4F65">
            <w:r>
              <w:t>Ocena efektywności pracy</w:t>
            </w:r>
            <w:r w:rsidR="00797FC4">
              <w:t xml:space="preserve"> </w:t>
            </w:r>
            <w:r>
              <w:t>zespołowej</w:t>
            </w:r>
          </w:p>
        </w:tc>
      </w:tr>
      <w:tr w:rsidR="00797FC4" w:rsidRPr="00C82996" w:rsidTr="00797FC4">
        <w:trPr>
          <w:trHeight w:val="525"/>
        </w:trPr>
        <w:tc>
          <w:tcPr>
            <w:tcW w:w="2145" w:type="dxa"/>
            <w:vAlign w:val="center"/>
          </w:tcPr>
          <w:p w:rsidR="00797FC4" w:rsidRPr="00C82996" w:rsidRDefault="00573875" w:rsidP="00BF4F65">
            <w:r>
              <w:t>IPEP-0-DRA</w:t>
            </w:r>
            <w:r w:rsidR="00797FC4">
              <w:t>_02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7315E8" w:rsidP="00BF4F65">
            <w:r>
              <w:t>Ocena efektywności pracy zespołowej</w:t>
            </w:r>
          </w:p>
        </w:tc>
      </w:tr>
      <w:tr w:rsidR="00797FC4" w:rsidRPr="00C82996" w:rsidTr="00797FC4">
        <w:trPr>
          <w:trHeight w:val="525"/>
        </w:trPr>
        <w:tc>
          <w:tcPr>
            <w:tcW w:w="2145" w:type="dxa"/>
            <w:vAlign w:val="center"/>
          </w:tcPr>
          <w:p w:rsidR="00797FC4" w:rsidRPr="00C82996" w:rsidRDefault="00573875" w:rsidP="00BF4F65">
            <w:r>
              <w:t>IPEP-0-DRA</w:t>
            </w:r>
            <w:r w:rsidR="00797FC4">
              <w:t>_03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 w:rsidRPr="00C82996">
              <w:t>TK_3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7315E8" w:rsidP="00BF4F65">
            <w:r>
              <w:t xml:space="preserve">Prezentacja zabawy </w:t>
            </w:r>
            <w:proofErr w:type="spellStart"/>
            <w:r>
              <w:t>dramowej</w:t>
            </w:r>
            <w:proofErr w:type="spellEnd"/>
          </w:p>
        </w:tc>
      </w:tr>
      <w:tr w:rsidR="00797FC4" w:rsidRPr="00C82996" w:rsidTr="00797FC4">
        <w:trPr>
          <w:trHeight w:val="540"/>
        </w:trPr>
        <w:tc>
          <w:tcPr>
            <w:tcW w:w="2145" w:type="dxa"/>
            <w:vAlign w:val="center"/>
          </w:tcPr>
          <w:p w:rsidR="00797FC4" w:rsidRPr="00C82996" w:rsidRDefault="00573875" w:rsidP="00BF4F65">
            <w:r>
              <w:t>IPEP-0-DRA</w:t>
            </w:r>
            <w:r w:rsidR="00797FC4">
              <w:t>_04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>
              <w:t xml:space="preserve">TK_3, </w:t>
            </w:r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7315E8" w:rsidP="00BF4F65">
            <w:r>
              <w:t xml:space="preserve">Prezentacja zabawy </w:t>
            </w:r>
            <w:proofErr w:type="spellStart"/>
            <w:r>
              <w:t>dramowej</w:t>
            </w:r>
            <w:proofErr w:type="spellEnd"/>
          </w:p>
        </w:tc>
      </w:tr>
      <w:tr w:rsidR="00797FC4" w:rsidRPr="00C82996" w:rsidTr="00797FC4">
        <w:trPr>
          <w:trHeight w:val="525"/>
        </w:trPr>
        <w:tc>
          <w:tcPr>
            <w:tcW w:w="2145" w:type="dxa"/>
            <w:vAlign w:val="center"/>
          </w:tcPr>
          <w:p w:rsidR="00797FC4" w:rsidRPr="00C82996" w:rsidRDefault="00573875" w:rsidP="00BF4F65">
            <w:r>
              <w:t>IPEP-0-DRA</w:t>
            </w:r>
            <w:r w:rsidR="00797FC4">
              <w:t>_05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 w:rsidRPr="00C82996">
              <w:t>TK_</w:t>
            </w:r>
            <w:r>
              <w:t>4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67655F" w:rsidP="00BF4F65">
            <w:r>
              <w:t>Prezentacja zabawy</w:t>
            </w:r>
            <w:r w:rsidR="007315E8">
              <w:t xml:space="preserve"> </w:t>
            </w:r>
            <w:proofErr w:type="spellStart"/>
            <w:r w:rsidR="007315E8">
              <w:t>dramowej</w:t>
            </w:r>
            <w:proofErr w:type="spellEnd"/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85"/>
      </w:tblGrid>
      <w:tr w:rsidR="00114766" w:rsidRPr="00C82996" w:rsidTr="00C82996">
        <w:trPr>
          <w:trHeight w:val="615"/>
        </w:trPr>
        <w:tc>
          <w:tcPr>
            <w:tcW w:w="9305" w:type="dxa"/>
            <w:gridSpan w:val="2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  <w:r w:rsidR="008056CE">
              <w:rPr>
                <w:b/>
              </w:rPr>
              <w:t xml:space="preserve"> (w godzinach)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395047" w:rsidRPr="00C82996" w:rsidTr="000D0025">
        <w:trPr>
          <w:trHeight w:val="540"/>
        </w:trPr>
        <w:tc>
          <w:tcPr>
            <w:tcW w:w="3420" w:type="dxa"/>
            <w:vAlign w:val="center"/>
          </w:tcPr>
          <w:p w:rsidR="00395047" w:rsidRPr="00C82996" w:rsidRDefault="00395047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5885" w:type="dxa"/>
            <w:vAlign w:val="center"/>
          </w:tcPr>
          <w:p w:rsidR="00395047" w:rsidRPr="00C82996" w:rsidRDefault="00395047" w:rsidP="00431E4B">
            <w:pPr>
              <w:jc w:val="center"/>
            </w:pPr>
            <w:r w:rsidRPr="00C82996">
              <w:t>Godz.</w:t>
            </w:r>
          </w:p>
        </w:tc>
      </w:tr>
      <w:tr w:rsidR="00395047" w:rsidRPr="00C82996" w:rsidTr="00272F1B">
        <w:trPr>
          <w:trHeight w:val="525"/>
        </w:trPr>
        <w:tc>
          <w:tcPr>
            <w:tcW w:w="3420" w:type="dxa"/>
            <w:vAlign w:val="center"/>
          </w:tcPr>
          <w:p w:rsidR="00395047" w:rsidRPr="00C82996" w:rsidRDefault="00395047" w:rsidP="006C656D">
            <w:r w:rsidRPr="00C82996">
              <w:t>1. Wykład</w:t>
            </w:r>
          </w:p>
        </w:tc>
        <w:tc>
          <w:tcPr>
            <w:tcW w:w="5885" w:type="dxa"/>
            <w:vAlign w:val="center"/>
          </w:tcPr>
          <w:p w:rsidR="00395047" w:rsidRPr="00C82996" w:rsidRDefault="00395047" w:rsidP="00CF2BAC"/>
        </w:tc>
      </w:tr>
      <w:tr w:rsidR="00395047" w:rsidRPr="00C82996" w:rsidTr="005F567E">
        <w:trPr>
          <w:trHeight w:val="525"/>
        </w:trPr>
        <w:tc>
          <w:tcPr>
            <w:tcW w:w="3420" w:type="dxa"/>
            <w:vAlign w:val="center"/>
          </w:tcPr>
          <w:p w:rsidR="00395047" w:rsidRPr="00C82996" w:rsidRDefault="00395047" w:rsidP="006C656D">
            <w:r w:rsidRPr="00C82996">
              <w:t>2. Ćwiczenia</w:t>
            </w:r>
          </w:p>
        </w:tc>
        <w:tc>
          <w:tcPr>
            <w:tcW w:w="5885" w:type="dxa"/>
            <w:vAlign w:val="center"/>
          </w:tcPr>
          <w:p w:rsidR="00395047" w:rsidRPr="00C82996" w:rsidRDefault="00395047" w:rsidP="00CF2BAC"/>
        </w:tc>
      </w:tr>
      <w:tr w:rsidR="00395047" w:rsidRPr="00C82996" w:rsidTr="00513032">
        <w:trPr>
          <w:trHeight w:val="540"/>
        </w:trPr>
        <w:tc>
          <w:tcPr>
            <w:tcW w:w="3420" w:type="dxa"/>
            <w:vAlign w:val="center"/>
          </w:tcPr>
          <w:p w:rsidR="00395047" w:rsidRPr="00C82996" w:rsidRDefault="00395047" w:rsidP="006C656D">
            <w:r w:rsidRPr="00C82996">
              <w:t>3. Laboratorium</w:t>
            </w:r>
          </w:p>
        </w:tc>
        <w:tc>
          <w:tcPr>
            <w:tcW w:w="5885" w:type="dxa"/>
            <w:vAlign w:val="center"/>
          </w:tcPr>
          <w:p w:rsidR="00395047" w:rsidRPr="00C82996" w:rsidRDefault="00395047" w:rsidP="00CF2BAC">
            <w:r>
              <w:t>15</w:t>
            </w:r>
            <w:r w:rsidR="008056CE">
              <w:t xml:space="preserve"> godz.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vAlign w:val="center"/>
          </w:tcPr>
          <w:p w:rsidR="006A7F6A" w:rsidRPr="00C82996" w:rsidRDefault="00797FC4" w:rsidP="00AD7EA9">
            <w:r>
              <w:t>1</w:t>
            </w:r>
            <w:r w:rsidR="00AD7EA9">
              <w:t>5</w:t>
            </w:r>
            <w:r w:rsidR="008056CE">
              <w:t xml:space="preserve"> godz.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7315E8">
              <w:t xml:space="preserve">Analiza zabaw, zadań </w:t>
            </w:r>
            <w:r w:rsidR="0067655F">
              <w:t xml:space="preserve"> </w:t>
            </w:r>
            <w:proofErr w:type="spellStart"/>
            <w:r w:rsidR="0067655F">
              <w:t>dramowych</w:t>
            </w:r>
            <w:proofErr w:type="spellEnd"/>
            <w:r w:rsidR="007315E8">
              <w:t>, scenariuszy - praca w zespole.</w:t>
            </w:r>
          </w:p>
        </w:tc>
        <w:tc>
          <w:tcPr>
            <w:tcW w:w="5885" w:type="dxa"/>
            <w:vAlign w:val="center"/>
          </w:tcPr>
          <w:p w:rsidR="00810BBC" w:rsidRPr="00C82996" w:rsidRDefault="00AD7EA9" w:rsidP="00CF2BAC">
            <w:r>
              <w:t>10</w:t>
            </w:r>
            <w:bookmarkStart w:id="0" w:name="_GoBack"/>
            <w:bookmarkEnd w:id="0"/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7315E8">
              <w:t xml:space="preserve">Tworzenie autorskiej zabawy </w:t>
            </w:r>
            <w:proofErr w:type="spellStart"/>
            <w:r w:rsidR="007315E8">
              <w:t>dramowej</w:t>
            </w:r>
            <w:proofErr w:type="spellEnd"/>
            <w:r w:rsidR="007315E8">
              <w:t>.</w:t>
            </w:r>
          </w:p>
        </w:tc>
        <w:tc>
          <w:tcPr>
            <w:tcW w:w="5885" w:type="dxa"/>
            <w:vAlign w:val="center"/>
          </w:tcPr>
          <w:p w:rsidR="009311C9" w:rsidRPr="00C82996" w:rsidRDefault="0067655F" w:rsidP="00CF2BAC">
            <w:r>
              <w:t>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vAlign w:val="center"/>
          </w:tcPr>
          <w:p w:rsidR="00810BBC" w:rsidRPr="00C82996" w:rsidRDefault="0067655F" w:rsidP="00CF2BAC">
            <w:r>
              <w:t>30</w:t>
            </w:r>
          </w:p>
        </w:tc>
      </w:tr>
      <w:tr w:rsidR="008056CE" w:rsidRPr="00C82996" w:rsidTr="00A04B1B">
        <w:trPr>
          <w:trHeight w:val="525"/>
        </w:trPr>
        <w:tc>
          <w:tcPr>
            <w:tcW w:w="9305" w:type="dxa"/>
            <w:gridSpan w:val="2"/>
            <w:vAlign w:val="center"/>
          </w:tcPr>
          <w:p w:rsidR="008056CE" w:rsidRPr="008056CE" w:rsidRDefault="008056CE" w:rsidP="008056CE">
            <w:pPr>
              <w:jc w:val="center"/>
              <w:rPr>
                <w:b/>
              </w:rPr>
            </w:pPr>
            <w:r w:rsidRPr="008056CE">
              <w:rPr>
                <w:b/>
              </w:rPr>
              <w:t xml:space="preserve">VII. OBIĄŻENIE PRACĄ STUDENTA </w:t>
            </w:r>
            <w:r w:rsidR="00F71395">
              <w:rPr>
                <w:b/>
              </w:rPr>
              <w:t>(</w:t>
            </w:r>
            <w:r w:rsidRPr="008056CE">
              <w:rPr>
                <w:b/>
              </w:rPr>
              <w:t>ECTS</w:t>
            </w:r>
            <w:r w:rsidR="00F71395">
              <w:rPr>
                <w:b/>
              </w:rPr>
              <w:t>)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vAlign w:val="center"/>
          </w:tcPr>
          <w:p w:rsidR="00810BBC" w:rsidRPr="00C82996" w:rsidRDefault="0067655F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 xml:space="preserve">Nakład pracy studenta związany z zajęciami o </w:t>
            </w:r>
            <w:r w:rsidRPr="00C82996">
              <w:rPr>
                <w:b/>
              </w:rPr>
              <w:lastRenderedPageBreak/>
              <w:t>charakterze praktycznym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67655F" w:rsidP="00E2522A">
            <w:pPr>
              <w:jc w:val="center"/>
            </w:pPr>
            <w:r>
              <w:lastRenderedPageBreak/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67655F" w:rsidP="00E2522A">
            <w:pPr>
              <w:jc w:val="center"/>
            </w:pPr>
            <w:r>
              <w:t xml:space="preserve">0,5 </w:t>
            </w:r>
            <w:r w:rsidR="00E2522A" w:rsidRPr="00C82996">
              <w:t>ECTS</w:t>
            </w:r>
          </w:p>
        </w:tc>
      </w:tr>
      <w:tr w:rsidR="00F71395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95" w:rsidRPr="00C82996" w:rsidRDefault="00F71395" w:rsidP="00E2522A">
            <w:pPr>
              <w:rPr>
                <w:b/>
              </w:rPr>
            </w:pPr>
            <w:r>
              <w:rPr>
                <w:b/>
              </w:rPr>
              <w:t>Nakład pracy własnej studenta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95" w:rsidRDefault="00F71395" w:rsidP="00E2522A">
            <w:pPr>
              <w:jc w:val="center"/>
            </w:pPr>
            <w:r>
              <w:t>0,5 ECTS</w:t>
            </w:r>
          </w:p>
        </w:tc>
      </w:tr>
    </w:tbl>
    <w:p w:rsidR="00114766" w:rsidRPr="00C8299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8056CE">
              <w:rPr>
                <w:b/>
              </w:rPr>
              <w:t>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B671E8">
        <w:t xml:space="preserve"> mgr Małgorzata </w:t>
      </w:r>
      <w:proofErr w:type="spellStart"/>
      <w:r w:rsidR="00B671E8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315E8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80A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F0B18"/>
    <w:rsid w:val="000F4D19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06F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401C"/>
    <w:rsid w:val="00316FD0"/>
    <w:rsid w:val="00320E11"/>
    <w:rsid w:val="0033358F"/>
    <w:rsid w:val="00336389"/>
    <w:rsid w:val="00342978"/>
    <w:rsid w:val="00345A0C"/>
    <w:rsid w:val="003568CF"/>
    <w:rsid w:val="00360E3E"/>
    <w:rsid w:val="00364057"/>
    <w:rsid w:val="003715F5"/>
    <w:rsid w:val="003925F9"/>
    <w:rsid w:val="00395047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D9"/>
    <w:rsid w:val="004249EA"/>
    <w:rsid w:val="00431E4B"/>
    <w:rsid w:val="0046468E"/>
    <w:rsid w:val="00473B7A"/>
    <w:rsid w:val="004A29BA"/>
    <w:rsid w:val="004A3D46"/>
    <w:rsid w:val="004A5E4A"/>
    <w:rsid w:val="004B4355"/>
    <w:rsid w:val="004B4D7A"/>
    <w:rsid w:val="004B775A"/>
    <w:rsid w:val="004C579E"/>
    <w:rsid w:val="004C656C"/>
    <w:rsid w:val="004C7DCE"/>
    <w:rsid w:val="004E57E4"/>
    <w:rsid w:val="004F3DE9"/>
    <w:rsid w:val="00516EDC"/>
    <w:rsid w:val="005210ED"/>
    <w:rsid w:val="00527529"/>
    <w:rsid w:val="00535600"/>
    <w:rsid w:val="0053674F"/>
    <w:rsid w:val="00544FD9"/>
    <w:rsid w:val="00565B1D"/>
    <w:rsid w:val="00573875"/>
    <w:rsid w:val="00592227"/>
    <w:rsid w:val="00595073"/>
    <w:rsid w:val="00596A4C"/>
    <w:rsid w:val="00597FD1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7655F"/>
    <w:rsid w:val="00692A70"/>
    <w:rsid w:val="006A7F6A"/>
    <w:rsid w:val="006B4083"/>
    <w:rsid w:val="006B6CF0"/>
    <w:rsid w:val="006C0292"/>
    <w:rsid w:val="006C52E8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14DF"/>
    <w:rsid w:val="007315E8"/>
    <w:rsid w:val="007452E7"/>
    <w:rsid w:val="00747E2E"/>
    <w:rsid w:val="007620EB"/>
    <w:rsid w:val="00765FA7"/>
    <w:rsid w:val="007664F9"/>
    <w:rsid w:val="00770F3E"/>
    <w:rsid w:val="00780398"/>
    <w:rsid w:val="007926BF"/>
    <w:rsid w:val="00797FC4"/>
    <w:rsid w:val="007A7A92"/>
    <w:rsid w:val="007B12B9"/>
    <w:rsid w:val="007C6489"/>
    <w:rsid w:val="007E4B0D"/>
    <w:rsid w:val="007E5CFC"/>
    <w:rsid w:val="007F6756"/>
    <w:rsid w:val="00802E4C"/>
    <w:rsid w:val="008056CE"/>
    <w:rsid w:val="00810BBC"/>
    <w:rsid w:val="00814FDE"/>
    <w:rsid w:val="008328E6"/>
    <w:rsid w:val="00842EBE"/>
    <w:rsid w:val="00846762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75C0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E4B6D"/>
    <w:rsid w:val="009F1D0D"/>
    <w:rsid w:val="009F7238"/>
    <w:rsid w:val="00A17730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A4527"/>
    <w:rsid w:val="00AA7D84"/>
    <w:rsid w:val="00AD7EA9"/>
    <w:rsid w:val="00AE3C84"/>
    <w:rsid w:val="00AF0EE2"/>
    <w:rsid w:val="00AF5D01"/>
    <w:rsid w:val="00B07968"/>
    <w:rsid w:val="00B102B5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71E8"/>
    <w:rsid w:val="00B93905"/>
    <w:rsid w:val="00BA4A0F"/>
    <w:rsid w:val="00BC7D0A"/>
    <w:rsid w:val="00BE45E9"/>
    <w:rsid w:val="00C07233"/>
    <w:rsid w:val="00C11BB5"/>
    <w:rsid w:val="00C1419D"/>
    <w:rsid w:val="00C21FB9"/>
    <w:rsid w:val="00C25A49"/>
    <w:rsid w:val="00C27A1E"/>
    <w:rsid w:val="00C27CA1"/>
    <w:rsid w:val="00C542E3"/>
    <w:rsid w:val="00C54998"/>
    <w:rsid w:val="00C65BB9"/>
    <w:rsid w:val="00C70F9E"/>
    <w:rsid w:val="00C753C3"/>
    <w:rsid w:val="00C82329"/>
    <w:rsid w:val="00C82996"/>
    <w:rsid w:val="00C846FB"/>
    <w:rsid w:val="00C93A39"/>
    <w:rsid w:val="00CB304D"/>
    <w:rsid w:val="00CC0282"/>
    <w:rsid w:val="00CD077E"/>
    <w:rsid w:val="00CD2D96"/>
    <w:rsid w:val="00CE4078"/>
    <w:rsid w:val="00CF2BAC"/>
    <w:rsid w:val="00D20BAE"/>
    <w:rsid w:val="00D26EB1"/>
    <w:rsid w:val="00D47341"/>
    <w:rsid w:val="00D52A78"/>
    <w:rsid w:val="00D65626"/>
    <w:rsid w:val="00D723A0"/>
    <w:rsid w:val="00D728FA"/>
    <w:rsid w:val="00D82A60"/>
    <w:rsid w:val="00D92C97"/>
    <w:rsid w:val="00DA63D9"/>
    <w:rsid w:val="00DA7ABE"/>
    <w:rsid w:val="00DB1830"/>
    <w:rsid w:val="00DB735B"/>
    <w:rsid w:val="00DD24FE"/>
    <w:rsid w:val="00DE5EF9"/>
    <w:rsid w:val="00DF26BD"/>
    <w:rsid w:val="00DF646A"/>
    <w:rsid w:val="00E07B68"/>
    <w:rsid w:val="00E12666"/>
    <w:rsid w:val="00E1553B"/>
    <w:rsid w:val="00E21F6A"/>
    <w:rsid w:val="00E2522A"/>
    <w:rsid w:val="00E34040"/>
    <w:rsid w:val="00E5087F"/>
    <w:rsid w:val="00E532FA"/>
    <w:rsid w:val="00E54137"/>
    <w:rsid w:val="00E772C4"/>
    <w:rsid w:val="00E84DD9"/>
    <w:rsid w:val="00E90602"/>
    <w:rsid w:val="00E95D04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71395"/>
    <w:rsid w:val="00F8129C"/>
    <w:rsid w:val="00F85E25"/>
    <w:rsid w:val="00FA1C50"/>
    <w:rsid w:val="00FA284F"/>
    <w:rsid w:val="00FA4853"/>
    <w:rsid w:val="00FB0507"/>
    <w:rsid w:val="00FB1089"/>
    <w:rsid w:val="00FD1D17"/>
    <w:rsid w:val="00FE19CE"/>
    <w:rsid w:val="00FE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B0DEB0-7A97-4C1E-AC72-2EFF4D2B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DD24FE"/>
  </w:style>
  <w:style w:type="character" w:styleId="Hipercze">
    <w:name w:val="Hyperlink"/>
    <w:basedOn w:val="Domylnaczcionkaakapitu"/>
    <w:uiPriority w:val="99"/>
    <w:unhideWhenUsed/>
    <w:rsid w:val="003925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794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5549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83</cp:revision>
  <dcterms:created xsi:type="dcterms:W3CDTF">2019-06-22T14:10:00Z</dcterms:created>
  <dcterms:modified xsi:type="dcterms:W3CDTF">2021-06-15T23:41:00Z</dcterms:modified>
</cp:coreProperties>
</file>